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B6D" w:rsidRPr="006B6B6D" w:rsidRDefault="006B6B6D" w:rsidP="006B6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B6B6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Практическое задание для школьного этапа </w:t>
      </w:r>
      <w:bookmarkStart w:id="0" w:name="_GoBack"/>
      <w:bookmarkEnd w:id="0"/>
      <w:r w:rsidRPr="006B6B6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Всероссийской олимпиады школьников по технологии </w:t>
      </w:r>
    </w:p>
    <w:p w:rsidR="006B6B6D" w:rsidRPr="006B6B6D" w:rsidRDefault="006B6B6D" w:rsidP="006B6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B6B6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201</w:t>
      </w:r>
      <w:r w:rsidR="004F1E7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</w:t>
      </w:r>
      <w:r w:rsidRPr="006B6B6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-201</w:t>
      </w:r>
      <w:r w:rsidR="004F1E7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8</w:t>
      </w:r>
      <w:r w:rsidRPr="006B6B6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учебного года </w:t>
      </w:r>
    </w:p>
    <w:p w:rsidR="006B6B6D" w:rsidRPr="006B6B6D" w:rsidRDefault="006B6B6D" w:rsidP="006B6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B6B6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(номинация «Техника и техническое творчество») </w:t>
      </w:r>
    </w:p>
    <w:p w:rsidR="006B6B6D" w:rsidRDefault="006B6B6D" w:rsidP="006B6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B6B6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5 класс </w:t>
      </w:r>
    </w:p>
    <w:p w:rsidR="006B6B6D" w:rsidRPr="006B6B6D" w:rsidRDefault="006B6B6D" w:rsidP="006B6B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B6B6D" w:rsidRDefault="000D60EE" w:rsidP="006B6B6D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По шаблону </w:t>
      </w:r>
      <w:r w:rsidR="006B6B6D">
        <w:rPr>
          <w:b/>
          <w:bCs/>
          <w:i/>
          <w:iCs/>
          <w:sz w:val="23"/>
          <w:szCs w:val="23"/>
        </w:rPr>
        <w:t xml:space="preserve">изготовить изделие в </w:t>
      </w:r>
      <w:r>
        <w:rPr>
          <w:b/>
          <w:bCs/>
          <w:i/>
          <w:iCs/>
          <w:sz w:val="23"/>
          <w:szCs w:val="23"/>
        </w:rPr>
        <w:t>виде рамки</w:t>
      </w:r>
      <w:r w:rsidR="006B6B6D">
        <w:rPr>
          <w:b/>
          <w:bCs/>
          <w:i/>
          <w:iCs/>
          <w:sz w:val="23"/>
          <w:szCs w:val="23"/>
        </w:rPr>
        <w:t xml:space="preserve"> </w:t>
      </w:r>
    </w:p>
    <w:p w:rsidR="006B6B6D" w:rsidRDefault="006B6B6D" w:rsidP="006B6B6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Технические условия: </w:t>
      </w:r>
    </w:p>
    <w:p w:rsidR="00A75EAA" w:rsidRDefault="00A75EAA" w:rsidP="00A75EAA">
      <w:pPr>
        <w:pStyle w:val="Default"/>
        <w:rPr>
          <w:bCs/>
          <w:sz w:val="23"/>
          <w:szCs w:val="23"/>
        </w:rPr>
      </w:pPr>
      <w:r w:rsidRPr="00A75EAA">
        <w:rPr>
          <w:bCs/>
          <w:sz w:val="23"/>
          <w:szCs w:val="23"/>
        </w:rPr>
        <w:t>1. Начертить на листе бумаги</w:t>
      </w:r>
      <w:r>
        <w:rPr>
          <w:bCs/>
          <w:sz w:val="23"/>
          <w:szCs w:val="23"/>
        </w:rPr>
        <w:t xml:space="preserve"> согласно чертежу </w:t>
      </w:r>
      <w:r w:rsidRPr="00A75EAA">
        <w:rPr>
          <w:bCs/>
          <w:sz w:val="23"/>
          <w:szCs w:val="23"/>
        </w:rPr>
        <w:t xml:space="preserve">шаблон </w:t>
      </w:r>
      <w:r>
        <w:rPr>
          <w:bCs/>
          <w:sz w:val="23"/>
          <w:szCs w:val="23"/>
        </w:rPr>
        <w:t xml:space="preserve">рамки </w:t>
      </w:r>
      <w:r w:rsidRPr="00A75EAA">
        <w:rPr>
          <w:bCs/>
          <w:sz w:val="23"/>
          <w:szCs w:val="23"/>
        </w:rPr>
        <w:t xml:space="preserve">в масштабе 1:1. </w:t>
      </w:r>
    </w:p>
    <w:p w:rsidR="00BD74D2" w:rsidRDefault="00BD74D2" w:rsidP="009821FF">
      <w:pPr>
        <w:pStyle w:val="Default"/>
        <w:rPr>
          <w:bCs/>
          <w:sz w:val="23"/>
          <w:szCs w:val="23"/>
        </w:rPr>
      </w:pPr>
      <w:r>
        <w:rPr>
          <w:sz w:val="23"/>
          <w:szCs w:val="23"/>
        </w:rPr>
        <w:t>2. Габаритные размеры: прямоугольник 120х170 мм. Предельные отклонения размеров готовых изделий ±2 мм.</w:t>
      </w:r>
    </w:p>
    <w:p w:rsidR="009821FF" w:rsidRDefault="00BD74D2" w:rsidP="009821FF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3</w:t>
      </w:r>
      <w:r w:rsidR="009821FF" w:rsidRPr="00A75EAA">
        <w:rPr>
          <w:bCs/>
          <w:sz w:val="23"/>
          <w:szCs w:val="23"/>
        </w:rPr>
        <w:t>. Вырезать ножницами шаблон.</w:t>
      </w:r>
    </w:p>
    <w:p w:rsidR="000D60EE" w:rsidRPr="00A75EAA" w:rsidRDefault="00BD74D2" w:rsidP="00A75EAA">
      <w:pPr>
        <w:pStyle w:val="Default"/>
        <w:rPr>
          <w:bCs/>
          <w:sz w:val="23"/>
          <w:szCs w:val="23"/>
        </w:rPr>
      </w:pPr>
      <w:r>
        <w:rPr>
          <w:sz w:val="23"/>
          <w:szCs w:val="23"/>
        </w:rPr>
        <w:t>4</w:t>
      </w:r>
      <w:r w:rsidR="000D60EE">
        <w:rPr>
          <w:sz w:val="23"/>
          <w:szCs w:val="23"/>
        </w:rPr>
        <w:t>. Материал изготовления</w:t>
      </w:r>
      <w:r w:rsidR="009821FF">
        <w:rPr>
          <w:sz w:val="23"/>
          <w:szCs w:val="23"/>
        </w:rPr>
        <w:t xml:space="preserve"> рамки</w:t>
      </w:r>
      <w:r w:rsidR="000D60EE">
        <w:rPr>
          <w:sz w:val="23"/>
          <w:szCs w:val="23"/>
        </w:rPr>
        <w:t xml:space="preserve"> – белый картон.</w:t>
      </w:r>
    </w:p>
    <w:p w:rsidR="00A75EAA" w:rsidRPr="00A75EAA" w:rsidRDefault="00BD74D2" w:rsidP="00A75EAA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5</w:t>
      </w:r>
      <w:r w:rsidR="00A75EAA" w:rsidRPr="00A75EAA">
        <w:rPr>
          <w:bCs/>
          <w:sz w:val="23"/>
          <w:szCs w:val="23"/>
        </w:rPr>
        <w:t>. Разметить изделие на картоне по шаблону.</w:t>
      </w:r>
    </w:p>
    <w:p w:rsidR="00A75EAA" w:rsidRPr="00A75EAA" w:rsidRDefault="00BD74D2" w:rsidP="00A75EAA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6</w:t>
      </w:r>
      <w:r w:rsidR="00A75EAA" w:rsidRPr="00A75EAA">
        <w:rPr>
          <w:bCs/>
          <w:sz w:val="23"/>
          <w:szCs w:val="23"/>
        </w:rPr>
        <w:t xml:space="preserve">. Вырезать </w:t>
      </w:r>
      <w:r w:rsidR="009821FF">
        <w:rPr>
          <w:bCs/>
          <w:sz w:val="23"/>
          <w:szCs w:val="23"/>
        </w:rPr>
        <w:t>рамку</w:t>
      </w:r>
      <w:r w:rsidR="00A75EAA" w:rsidRPr="00A75EAA">
        <w:rPr>
          <w:bCs/>
          <w:sz w:val="23"/>
          <w:szCs w:val="23"/>
        </w:rPr>
        <w:t>.</w:t>
      </w:r>
    </w:p>
    <w:p w:rsidR="00A75EAA" w:rsidRPr="00A75EAA" w:rsidRDefault="00BD74D2" w:rsidP="00A75EAA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7</w:t>
      </w:r>
      <w:r w:rsidR="00A75EAA" w:rsidRPr="00A75EAA">
        <w:rPr>
          <w:bCs/>
          <w:sz w:val="23"/>
          <w:szCs w:val="23"/>
        </w:rPr>
        <w:t>. Нанести орнамент, раскрасить.</w:t>
      </w:r>
    </w:p>
    <w:sectPr w:rsidR="00A75EAA" w:rsidRPr="00A75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B6D"/>
    <w:rsid w:val="000D60EE"/>
    <w:rsid w:val="00157FCD"/>
    <w:rsid w:val="002662DB"/>
    <w:rsid w:val="004E7A0D"/>
    <w:rsid w:val="004F1E71"/>
    <w:rsid w:val="006B6B6D"/>
    <w:rsid w:val="009821FF"/>
    <w:rsid w:val="00A75EAA"/>
    <w:rsid w:val="00AC331D"/>
    <w:rsid w:val="00BD74D2"/>
    <w:rsid w:val="00DC6D41"/>
    <w:rsid w:val="00F8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6B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6B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6</cp:revision>
  <dcterms:created xsi:type="dcterms:W3CDTF">2015-08-19T19:38:00Z</dcterms:created>
  <dcterms:modified xsi:type="dcterms:W3CDTF">2017-08-19T17:06:00Z</dcterms:modified>
</cp:coreProperties>
</file>